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eastAsia="zh-CN"/>
        </w:rPr>
        <w:t>2022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农机维修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赛项比赛的通知</w:t>
      </w:r>
    </w:p>
    <w:p>
      <w:pPr>
        <w:pStyle w:val="4"/>
        <w:widowControl/>
        <w:spacing w:before="0" w:beforeAutospacing="0" w:after="0" w:afterAutospacing="0" w:line="480" w:lineRule="exact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pStyle w:val="4"/>
        <w:widowControl/>
        <w:spacing w:before="0" w:beforeAutospacing="0" w:after="0" w:afterAutospacing="0" w:line="480" w:lineRule="exac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数学建模赛项比赛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将于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年12月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--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14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日在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平度市职业教育中心学校崔召校区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举行，现将有关事宜通知如下：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一、比赛赛程安排</w:t>
      </w:r>
    </w:p>
    <w:p>
      <w:pPr>
        <w:spacing w:line="48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上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报到，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赛前预备会，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试机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日上午材料评审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日下午、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14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日全天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农机维修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现场竞赛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pStyle w:val="4"/>
        <w:widowControl/>
        <w:spacing w:before="0" w:beforeAutospacing="0" w:after="0" w:afterAutospacing="0" w:line="480" w:lineRule="exact"/>
        <w:ind w:left="424" w:leftChars="202" w:right="-340" w:rightChars="-162"/>
        <w:rPr>
          <w:rFonts w:hint="default" w:ascii="仿宋" w:hAnsi="仿宋" w:eastAsia="仿宋_GB2312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青岛市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平度市平旧路13号崔召校区办公楼3楼会议室</w:t>
      </w:r>
    </w:p>
    <w:p>
      <w:pPr>
        <w:pStyle w:val="4"/>
        <w:widowControl/>
        <w:spacing w:before="0" w:beforeAutospacing="0" w:after="0" w:afterAutospacing="0" w:line="480" w:lineRule="exact"/>
        <w:rPr>
          <w:rFonts w:hint="default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联系人及电话：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毕建刚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18053855915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；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侯书臻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18053856002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三、比赛时间安排</w:t>
      </w:r>
    </w:p>
    <w:tbl>
      <w:tblPr>
        <w:tblStyle w:val="5"/>
        <w:tblW w:w="96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3"/>
        <w:gridCol w:w="1797"/>
        <w:gridCol w:w="2765"/>
        <w:gridCol w:w="3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03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日期</w:t>
            </w:r>
          </w:p>
        </w:tc>
        <w:tc>
          <w:tcPr>
            <w:tcW w:w="1797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2765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工作内容</w:t>
            </w:r>
          </w:p>
        </w:tc>
        <w:tc>
          <w:tcPr>
            <w:tcW w:w="3596" w:type="dxa"/>
            <w:shd w:val="clear" w:color="auto" w:fill="F1F1F1" w:themeFill="background1" w:themeFillShade="F2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上午</w:t>
            </w: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:00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:30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报到，上交材料</w:t>
            </w:r>
          </w:p>
        </w:tc>
        <w:tc>
          <w:tcPr>
            <w:tcW w:w="3596" w:type="dxa"/>
            <w:vMerge w:val="restart"/>
            <w:vAlign w:val="center"/>
          </w:tcPr>
          <w:p>
            <w:pPr>
              <w:pStyle w:val="4"/>
              <w:widowControl/>
              <w:spacing w:before="0" w:beforeAutospacing="0" w:after="0" w:afterAutospacing="0" w:line="480" w:lineRule="exact"/>
              <w:ind w:left="424" w:leftChars="202" w:right="-340" w:rightChars="-162"/>
              <w:rPr>
                <w:rFonts w:hint="default" w:ascii="仿宋" w:hAnsi="仿宋" w:eastAsia="仿宋_GB2312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lang w:val="en-US" w:eastAsia="zh-CN"/>
              </w:rPr>
              <w:t>办公楼3楼会议室</w:t>
            </w:r>
          </w:p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:30-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:00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赛前预备会</w:t>
            </w:r>
          </w:p>
        </w:tc>
        <w:tc>
          <w:tcPr>
            <w:tcW w:w="3596" w:type="dxa"/>
            <w:vMerge w:val="continue"/>
            <w:vAlign w:val="center"/>
          </w:tcPr>
          <w:p>
            <w:pPr>
              <w:widowControl/>
              <w:spacing w:line="480" w:lineRule="exact"/>
              <w:ind w:firstLine="480" w:firstLineChars="20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0-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:30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试机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lang w:val="en-US" w:eastAsia="zh-CN"/>
              </w:rPr>
              <w:t>农机培训中心一楼（A区）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下午</w:t>
            </w:r>
          </w:p>
        </w:tc>
        <w:tc>
          <w:tcPr>
            <w:tcW w:w="1797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12:30-13:00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领队抽取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模块一</w:t>
            </w:r>
          </w:p>
          <w:p>
            <w:pPr>
              <w:widowControl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参赛顺序号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仿宋" w:eastAsia="仿宋_GB2312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lang w:val="en-US" w:eastAsia="zh-CN"/>
              </w:rPr>
              <w:t>办公楼2楼会议室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13:00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模块一参赛选手比赛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lang w:val="en-US" w:eastAsia="zh-CN"/>
              </w:rPr>
              <w:t>农机培训中心一楼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17:00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模块一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公布成绩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lang w:val="en-US" w:eastAsia="zh-CN"/>
              </w:rPr>
              <w:t>办公楼3楼会议室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restar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午</w:t>
            </w: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:00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领队抽取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模块二</w:t>
            </w:r>
          </w:p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参赛顺序号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lang w:val="en-US" w:eastAsia="zh-CN"/>
              </w:rPr>
              <w:t>办公楼2楼会议室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0-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:00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参赛选手比赛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lang w:val="en-US" w:eastAsia="zh-CN"/>
              </w:rPr>
              <w:t>农机培训中心一楼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3" w:type="dxa"/>
            <w:vMerge w:val="continue"/>
            <w:vAlign w:val="center"/>
          </w:tcPr>
          <w:p>
            <w:pPr>
              <w:widowControl/>
              <w:spacing w:line="48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:00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: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公布成绩</w:t>
            </w:r>
          </w:p>
        </w:tc>
        <w:tc>
          <w:tcPr>
            <w:tcW w:w="3596" w:type="dxa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lang w:val="en-US" w:eastAsia="zh-CN"/>
              </w:rPr>
              <w:t>办公楼3楼会议室</w:t>
            </w:r>
          </w:p>
        </w:tc>
      </w:tr>
    </w:tbl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以上时间安排只作参考，正式比赛时间以本赛项《赛项指南》时间安排为准。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四、食宿及交通安排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比赛期间住宿请自行联系学校附近住宿宾馆，费用自理。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农机维修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赛项比赛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赛项规程。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六、其他注意事项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1、参赛选手报到时需提交身份证复印件（A4纸，身份证正反面印在同一页）、学生证或学籍卡复印件（A4纸，加盖学校公章），需携带原件以备查验。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2、按照疫情防控要求，参赛人员需提交健康管理信息采集表，出示健康通行码。比赛期间，严格执行疫情防控的各项规定。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、根据大赛安全管理规定，各代表队须为参赛选手购买大赛期间的人身意外伤害保险，报到时请出具保险证明。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3、参赛选手在比赛检录时需携带参赛证、身份证、学生证或学籍卡参赛。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4、大赛期间为确保赛项顺利进行，请遵守相关管理规定，服从工作人员引导及安排。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left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                        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sz w:val="30"/>
          <w:szCs w:val="30"/>
        </w:rPr>
        <w:t>年11月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2MDk5ODA5ZjA1ZDlkNmQ4YjcxMzEzNThkYTQ2NTcifQ=="/>
  </w:docVars>
  <w:rsids>
    <w:rsidRoot w:val="708F7536"/>
    <w:rsid w:val="049D3B67"/>
    <w:rsid w:val="0D9E11E4"/>
    <w:rsid w:val="13D84582"/>
    <w:rsid w:val="145204CA"/>
    <w:rsid w:val="21072D9F"/>
    <w:rsid w:val="23216730"/>
    <w:rsid w:val="23B5012E"/>
    <w:rsid w:val="23CB3DBC"/>
    <w:rsid w:val="2426785F"/>
    <w:rsid w:val="24343749"/>
    <w:rsid w:val="2451716B"/>
    <w:rsid w:val="25186BC6"/>
    <w:rsid w:val="28942A08"/>
    <w:rsid w:val="2B791F80"/>
    <w:rsid w:val="2F6B253E"/>
    <w:rsid w:val="3C3712C5"/>
    <w:rsid w:val="41722DFA"/>
    <w:rsid w:val="4E9E6241"/>
    <w:rsid w:val="4F827667"/>
    <w:rsid w:val="4FB1756B"/>
    <w:rsid w:val="50404489"/>
    <w:rsid w:val="589B611D"/>
    <w:rsid w:val="5ED476E9"/>
    <w:rsid w:val="5EF7101F"/>
    <w:rsid w:val="63DD3261"/>
    <w:rsid w:val="6490556E"/>
    <w:rsid w:val="655E7179"/>
    <w:rsid w:val="65BD759E"/>
    <w:rsid w:val="65EC0A86"/>
    <w:rsid w:val="6ED053E9"/>
    <w:rsid w:val="708F7536"/>
    <w:rsid w:val="771D2DBA"/>
    <w:rsid w:val="7EEC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902</Characters>
  <Lines>0</Lines>
  <Paragraphs>0</Paragraphs>
  <TotalTime>1</TotalTime>
  <ScaleCrop>false</ScaleCrop>
  <LinksUpToDate>false</LinksUpToDate>
  <CharactersWithSpaces>940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2022-11-21T04:33:00Z</dcterms:created>
  <dc:creator>艾菲尔的铁塔</dc:creator>
  <cp:lastModifiedBy>艾菲尔的铁塔</cp:lastModifiedBy>
  <dcterms:modified xsi:type="dcterms:W3CDTF">2022-11-21T06:30:24Z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4A7AAF520C824E0782E67485BA112234</vt:lpwstr>
  </property>
</Properties>
</file>